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22" w:rsidRPr="00BA2B22" w:rsidRDefault="00BA2B22" w:rsidP="00BA2B22">
      <w:pPr>
        <w:pBdr>
          <w:bottom w:val="single" w:sz="6" w:space="1" w:color="auto"/>
        </w:pBdr>
        <w:spacing w:after="0" w:line="240" w:lineRule="auto"/>
        <w:jc w:val="center"/>
        <w:rPr>
          <w:rFonts w:ascii="Arial" w:eastAsia="Times New Roman" w:hAnsi="Arial" w:cs="Arial"/>
          <w:vanish/>
          <w:sz w:val="16"/>
          <w:szCs w:val="16"/>
          <w:lang w:eastAsia="pl-PL"/>
        </w:rPr>
      </w:pPr>
      <w:r w:rsidRPr="00BA2B22">
        <w:rPr>
          <w:rFonts w:ascii="Arial" w:eastAsia="Times New Roman" w:hAnsi="Arial" w:cs="Arial"/>
          <w:vanish/>
          <w:sz w:val="16"/>
          <w:szCs w:val="16"/>
          <w:lang w:eastAsia="pl-PL"/>
        </w:rPr>
        <w:t>Początek formularza</w:t>
      </w:r>
    </w:p>
    <w:p w:rsidR="00BA2B22" w:rsidRPr="00BA2B22" w:rsidRDefault="00BA2B22" w:rsidP="00BA2B22">
      <w:pPr>
        <w:spacing w:after="24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Ogłoszenie nr 517858-N-2020 z dnia 2020-02-28 r. </w:t>
      </w:r>
    </w:p>
    <w:p w:rsidR="00BA2B22" w:rsidRDefault="00BA2B22" w:rsidP="00BA2B22">
      <w:pPr>
        <w:spacing w:after="0" w:line="240" w:lineRule="auto"/>
        <w:jc w:val="center"/>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TRANS PEGAZ SPÓŁKA Z OGRANICZONĄ ODPOWIEDZIALNOŚCIĄ: „Zakup i dostawa używanego autobusu miejskiego”</w:t>
      </w:r>
      <w:r w:rsidRPr="00BA2B22">
        <w:rPr>
          <w:rFonts w:ascii="Times New Roman" w:eastAsia="Times New Roman" w:hAnsi="Times New Roman" w:cs="Times New Roman"/>
          <w:sz w:val="24"/>
          <w:szCs w:val="24"/>
          <w:lang w:eastAsia="pl-PL"/>
        </w:rPr>
        <w:br/>
        <w:t xml:space="preserve">OGŁOSZENIE O ZAMÓWIENIU - Dostawy </w:t>
      </w:r>
    </w:p>
    <w:p w:rsidR="00BA2B22" w:rsidRPr="00BA2B22" w:rsidRDefault="00BA2B22" w:rsidP="00BA2B22">
      <w:pPr>
        <w:spacing w:after="0" w:line="240" w:lineRule="auto"/>
        <w:jc w:val="center"/>
        <w:rPr>
          <w:rFonts w:ascii="Times New Roman" w:eastAsia="Times New Roman" w:hAnsi="Times New Roman" w:cs="Times New Roman"/>
          <w:sz w:val="24"/>
          <w:szCs w:val="24"/>
          <w:lang w:eastAsia="pl-PL"/>
        </w:rPr>
      </w:pP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Zamieszczanie ogłoszenia:</w:t>
      </w:r>
      <w:r w:rsidRPr="00BA2B22">
        <w:rPr>
          <w:rFonts w:ascii="Times New Roman" w:eastAsia="Times New Roman" w:hAnsi="Times New Roman" w:cs="Times New Roman"/>
          <w:sz w:val="24"/>
          <w:szCs w:val="24"/>
          <w:lang w:eastAsia="pl-PL"/>
        </w:rPr>
        <w:t xml:space="preserve"> Zamieszczanie obowiązkowe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Ogłoszenie dotyczy:</w:t>
      </w:r>
      <w:r w:rsidRPr="00BA2B22">
        <w:rPr>
          <w:rFonts w:ascii="Times New Roman" w:eastAsia="Times New Roman" w:hAnsi="Times New Roman" w:cs="Times New Roman"/>
          <w:sz w:val="24"/>
          <w:szCs w:val="24"/>
          <w:lang w:eastAsia="pl-PL"/>
        </w:rPr>
        <w:t xml:space="preserve"> Zamówienia publicznego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Nazwa projektu lub programu</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Nie dotyczy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u w:val="single"/>
          <w:lang w:eastAsia="pl-PL"/>
        </w:rPr>
        <w:t>SEKCJA I: ZAMAWIAJĄCY</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Postępowanie przeprowadza centralny zamawiający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Informacje na temat podmiotu któremu zamawiający powierzył/powierzyli prowadzenie postępowania:</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Postępowanie jest przeprowadzane wspólnie przez zamawiających</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Informacje dodatkowe:</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 1) NAZWA I ADRES: </w:t>
      </w:r>
      <w:r w:rsidRPr="00BA2B22">
        <w:rPr>
          <w:rFonts w:ascii="Times New Roman" w:eastAsia="Times New Roman" w:hAnsi="Times New Roman" w:cs="Times New Roman"/>
          <w:sz w:val="24"/>
          <w:szCs w:val="24"/>
          <w:lang w:eastAsia="pl-PL"/>
        </w:rPr>
        <w:t xml:space="preserve">TRANS PEGAZ SPÓŁKA Z OGRANICZONĄ ODPOWIEDZIALNOŚCIĄ, krajowy numer identyfikacyjny 36349265400000, ul. Przemysłowa   3 , 63-200  Jarocin, woj. wielkopolskie, państwo Polska, tel. 781 873 262, e-mail biuro@transpegaz.pl, faks . </w:t>
      </w:r>
      <w:r w:rsidRPr="00BA2B22">
        <w:rPr>
          <w:rFonts w:ascii="Times New Roman" w:eastAsia="Times New Roman" w:hAnsi="Times New Roman" w:cs="Times New Roman"/>
          <w:sz w:val="24"/>
          <w:szCs w:val="24"/>
          <w:lang w:eastAsia="pl-PL"/>
        </w:rPr>
        <w:br/>
        <w:t xml:space="preserve">Adres strony internetowej (URL): www.transpegaz.pl </w:t>
      </w:r>
      <w:r w:rsidRPr="00BA2B22">
        <w:rPr>
          <w:rFonts w:ascii="Times New Roman" w:eastAsia="Times New Roman" w:hAnsi="Times New Roman" w:cs="Times New Roman"/>
          <w:sz w:val="24"/>
          <w:szCs w:val="24"/>
          <w:lang w:eastAsia="pl-PL"/>
        </w:rPr>
        <w:br/>
        <w:t xml:space="preserve">Adres profilu nabywcy: </w:t>
      </w:r>
      <w:r w:rsidRPr="00BA2B2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 2) RODZAJ ZAMAWIAJĄCEGO: </w:t>
      </w:r>
      <w:r w:rsidRPr="00BA2B22">
        <w:rPr>
          <w:rFonts w:ascii="Times New Roman" w:eastAsia="Times New Roman" w:hAnsi="Times New Roman" w:cs="Times New Roman"/>
          <w:sz w:val="24"/>
          <w:szCs w:val="24"/>
          <w:lang w:eastAsia="pl-PL"/>
        </w:rPr>
        <w:t xml:space="preserve">Podmiot prawa publicznego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I.3) WSPÓLNE UDZIELANIE ZAMÓWIENIA </w:t>
      </w:r>
      <w:r w:rsidRPr="00BA2B22">
        <w:rPr>
          <w:rFonts w:ascii="Times New Roman" w:eastAsia="Times New Roman" w:hAnsi="Times New Roman" w:cs="Times New Roman"/>
          <w:b/>
          <w:bCs/>
          <w:i/>
          <w:iCs/>
          <w:sz w:val="24"/>
          <w:szCs w:val="24"/>
          <w:lang w:eastAsia="pl-PL"/>
        </w:rPr>
        <w:t>(jeżeli dotyczy)</w:t>
      </w:r>
      <w:r w:rsidRPr="00BA2B22">
        <w:rPr>
          <w:rFonts w:ascii="Times New Roman" w:eastAsia="Times New Roman" w:hAnsi="Times New Roman" w:cs="Times New Roman"/>
          <w:b/>
          <w:bCs/>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2B22">
        <w:rPr>
          <w:rFonts w:ascii="Times New Roman" w:eastAsia="Times New Roman" w:hAnsi="Times New Roman" w:cs="Times New Roman"/>
          <w:sz w:val="24"/>
          <w:szCs w:val="24"/>
          <w:lang w:eastAsia="pl-PL"/>
        </w:rPr>
        <w:br/>
        <w:t xml:space="preserve">Nie dotyczy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I.4) KOMUNIKACJA: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Tak </w:t>
      </w:r>
      <w:r w:rsidRPr="00BA2B22">
        <w:rPr>
          <w:rFonts w:ascii="Times New Roman" w:eastAsia="Times New Roman" w:hAnsi="Times New Roman" w:cs="Times New Roman"/>
          <w:sz w:val="24"/>
          <w:szCs w:val="24"/>
          <w:lang w:eastAsia="pl-PL"/>
        </w:rPr>
        <w:br/>
        <w:t xml:space="preserve">www.transpegaz.pl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Tak </w:t>
      </w:r>
      <w:r w:rsidRPr="00BA2B22">
        <w:rPr>
          <w:rFonts w:ascii="Times New Roman" w:eastAsia="Times New Roman" w:hAnsi="Times New Roman" w:cs="Times New Roman"/>
          <w:sz w:val="24"/>
          <w:szCs w:val="24"/>
          <w:lang w:eastAsia="pl-PL"/>
        </w:rPr>
        <w:br/>
        <w:t xml:space="preserve">www.transpegaz.pl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Oferty lub wnioski o dopuszczenie do udziału w postępowaniu należy przesyłać:</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Elektronicznie</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Nie </w:t>
      </w:r>
      <w:r w:rsidRPr="00BA2B22">
        <w:rPr>
          <w:rFonts w:ascii="Times New Roman" w:eastAsia="Times New Roman" w:hAnsi="Times New Roman" w:cs="Times New Roman"/>
          <w:sz w:val="24"/>
          <w:szCs w:val="24"/>
          <w:lang w:eastAsia="pl-PL"/>
        </w:rPr>
        <w:br/>
        <w:t xml:space="preserve">Inny sposób: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Tak </w:t>
      </w:r>
      <w:r w:rsidRPr="00BA2B22">
        <w:rPr>
          <w:rFonts w:ascii="Times New Roman" w:eastAsia="Times New Roman" w:hAnsi="Times New Roman" w:cs="Times New Roman"/>
          <w:sz w:val="24"/>
          <w:szCs w:val="24"/>
          <w:lang w:eastAsia="pl-PL"/>
        </w:rPr>
        <w:br/>
        <w:t xml:space="preserve">Inny sposób: </w:t>
      </w:r>
      <w:r w:rsidRPr="00BA2B22">
        <w:rPr>
          <w:rFonts w:ascii="Times New Roman" w:eastAsia="Times New Roman" w:hAnsi="Times New Roman" w:cs="Times New Roman"/>
          <w:sz w:val="24"/>
          <w:szCs w:val="24"/>
          <w:lang w:eastAsia="pl-PL"/>
        </w:rPr>
        <w:br/>
        <w:t xml:space="preserve">Ofertę składa się pod rygorem nieważności w formie pisemnej. </w:t>
      </w:r>
      <w:r w:rsidRPr="00BA2B22">
        <w:rPr>
          <w:rFonts w:ascii="Times New Roman" w:eastAsia="Times New Roman" w:hAnsi="Times New Roman" w:cs="Times New Roman"/>
          <w:sz w:val="24"/>
          <w:szCs w:val="24"/>
          <w:lang w:eastAsia="pl-PL"/>
        </w:rPr>
        <w:br/>
        <w:t xml:space="preserve">Adres: </w:t>
      </w:r>
      <w:r w:rsidRPr="00BA2B22">
        <w:rPr>
          <w:rFonts w:ascii="Times New Roman" w:eastAsia="Times New Roman" w:hAnsi="Times New Roman" w:cs="Times New Roman"/>
          <w:sz w:val="24"/>
          <w:szCs w:val="24"/>
          <w:lang w:eastAsia="pl-PL"/>
        </w:rPr>
        <w:br/>
        <w:t xml:space="preserve">Jarocińska Agencja Rozwoju Sp. z o.o., ul. T. Kościuszki 15B, 63-200 Jarocin.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u w:val="single"/>
          <w:lang w:eastAsia="pl-PL"/>
        </w:rPr>
        <w:t xml:space="preserve">SEKCJA II: PRZEDMIOT ZAMÓWIENIA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II.1) Nazwa nadana zamówieniu przez zamawiającego: </w:t>
      </w:r>
      <w:r w:rsidRPr="00BA2B22">
        <w:rPr>
          <w:rFonts w:ascii="Times New Roman" w:eastAsia="Times New Roman" w:hAnsi="Times New Roman" w:cs="Times New Roman"/>
          <w:sz w:val="24"/>
          <w:szCs w:val="24"/>
          <w:lang w:eastAsia="pl-PL"/>
        </w:rPr>
        <w:t xml:space="preserve">„Zakup i dostawa używanego autobusu miejskiego”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Numer referencyjny: </w:t>
      </w:r>
      <w:r w:rsidRPr="00BA2B22">
        <w:rPr>
          <w:rFonts w:ascii="Times New Roman" w:eastAsia="Times New Roman" w:hAnsi="Times New Roman" w:cs="Times New Roman"/>
          <w:sz w:val="24"/>
          <w:szCs w:val="24"/>
          <w:lang w:eastAsia="pl-PL"/>
        </w:rPr>
        <w:t xml:space="preserve">ZP/1/2020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A2B22" w:rsidRPr="00BA2B22" w:rsidRDefault="00BA2B22" w:rsidP="00BA2B22">
      <w:pPr>
        <w:spacing w:after="0" w:line="240" w:lineRule="auto"/>
        <w:jc w:val="both"/>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II.2) Rodzaj zamówienia: </w:t>
      </w:r>
      <w:r w:rsidRPr="00BA2B22">
        <w:rPr>
          <w:rFonts w:ascii="Times New Roman" w:eastAsia="Times New Roman" w:hAnsi="Times New Roman" w:cs="Times New Roman"/>
          <w:sz w:val="24"/>
          <w:szCs w:val="24"/>
          <w:lang w:eastAsia="pl-PL"/>
        </w:rPr>
        <w:t xml:space="preserve">Dostawy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II.3) Informacja o możliwości składania ofert częściowych</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Zamówienie podzielone jest na części: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Oferty lub wnioski o dopuszczenie do udziału w postępowaniu można składać w odniesieniu do:</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II.4) Krótki opis przedmiotu zamówienia </w:t>
      </w:r>
      <w:r w:rsidRPr="00BA2B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2B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2B22">
        <w:rPr>
          <w:rFonts w:ascii="Times New Roman" w:eastAsia="Times New Roman" w:hAnsi="Times New Roman" w:cs="Times New Roman"/>
          <w:sz w:val="24"/>
          <w:szCs w:val="24"/>
          <w:lang w:eastAsia="pl-PL"/>
        </w:rPr>
        <w:t xml:space="preserve">5.1. Przedmiotem zamówienia jest zakup i dostawa używanego autobusu miejskiego spełniającego wymagania techniczne opisane poniżej: 1) Rok produkcji: nie straszy niż 2008, o przebiegu nie wyższym niż 600 tys. km. 2) Autobus musi być sprawny i bez uszkodzeń wypadkowych. Dopuszcza się drobne uszkodzenia wynikające z normalnej eksploatacji. 3) Autobus powinien posiadać ważne badanie techniczne oraz ubezpieczenie, ważne co najmniej do dnia odbioru autobusu. 4) Odbiór autobusu nastąpi w siedzibie Zamawiającego. 5) Koszt dostawy do siedziby Zamawiającego pokrywa Wykonawca. 6) Autobus powinien być przygotowany do eksploatacji (wymienione wszystkie filtry, oleje oraz pozostałe płyny eksploatacyjne). 7) Kupujący przed zakupem ma prawo dokonania oględzin pojazdu oraz jazdy próbnej w celu ustalenia zgodności z zapisami SIWZ. 5.2. Szczegółowy opis przedmiotu zamówienia zawiera SIWZ TOM III. 5.3. Kod i nazwa wg Wspólnego Słownika Zamówień (CPV): 34121100-2 – Autobusy transportu publicznego. 5.3. Szczegółowe zasady realizacji zamówienia zawiera Tom II SIWZ Wzór umowy. 5.4. Informacja nt. wymagań o których mowa w art. 29 ust. 3a: Zamawiający nie wymaga zatrudnienia na podstawie umowy o pracę przez wykonawcę lub podwykonawcę osób wykonujących usługi będące przedmiotem umowy w trakcie realizacji zamówienia. 5.5. Podwykonawstwo: a) Zamawiający nie zastrzega obowiązku osobistego wykonania przez Wykonawcę prac związanych z dostawą przedmiotu zamówienia, b) Wykonawca może powierzyć wykonanie części zamówienia podwykonawcy, c) Zamawiający żąda wskazania przez Wykonawcę części zamówienia, których wykonanie zamierza powierzyć podwykonawcom, i podania przez Wykonawcę firm podwykonawców, zgodnie z pkt. 10 Tom I IDW.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II.5) Główny kod CPV: </w:t>
      </w:r>
      <w:r w:rsidRPr="00BA2B22">
        <w:rPr>
          <w:rFonts w:ascii="Times New Roman" w:eastAsia="Times New Roman" w:hAnsi="Times New Roman" w:cs="Times New Roman"/>
          <w:sz w:val="24"/>
          <w:szCs w:val="24"/>
          <w:lang w:eastAsia="pl-PL"/>
        </w:rPr>
        <w:t xml:space="preserve">34121100-2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II.6) Całkowita wartość zamówienia </w:t>
      </w:r>
      <w:r w:rsidRPr="00BA2B22">
        <w:rPr>
          <w:rFonts w:ascii="Times New Roman" w:eastAsia="Times New Roman" w:hAnsi="Times New Roman" w:cs="Times New Roman"/>
          <w:i/>
          <w:iCs/>
          <w:sz w:val="24"/>
          <w:szCs w:val="24"/>
          <w:lang w:eastAsia="pl-PL"/>
        </w:rPr>
        <w:t>(jeżeli zamawiający podaje informacje o wartości zamówienia)</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Wartość bez VAT: </w:t>
      </w:r>
      <w:r w:rsidRPr="00BA2B22">
        <w:rPr>
          <w:rFonts w:ascii="Times New Roman" w:eastAsia="Times New Roman" w:hAnsi="Times New Roman" w:cs="Times New Roman"/>
          <w:sz w:val="24"/>
          <w:szCs w:val="24"/>
          <w:lang w:eastAsia="pl-PL"/>
        </w:rPr>
        <w:br/>
        <w:t xml:space="preserve">Waluta: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miesiącach:   </w:t>
      </w:r>
      <w:r w:rsidRPr="00BA2B22">
        <w:rPr>
          <w:rFonts w:ascii="Times New Roman" w:eastAsia="Times New Roman" w:hAnsi="Times New Roman" w:cs="Times New Roman"/>
          <w:i/>
          <w:iCs/>
          <w:sz w:val="24"/>
          <w:szCs w:val="24"/>
          <w:lang w:eastAsia="pl-PL"/>
        </w:rPr>
        <w:t xml:space="preserve"> lub </w:t>
      </w:r>
      <w:r w:rsidRPr="00BA2B22">
        <w:rPr>
          <w:rFonts w:ascii="Times New Roman" w:eastAsia="Times New Roman" w:hAnsi="Times New Roman" w:cs="Times New Roman"/>
          <w:b/>
          <w:bCs/>
          <w:sz w:val="24"/>
          <w:szCs w:val="24"/>
          <w:lang w:eastAsia="pl-PL"/>
        </w:rPr>
        <w:t>dniach:</w:t>
      </w:r>
      <w:r w:rsidRPr="00BA2B22">
        <w:rPr>
          <w:rFonts w:ascii="Times New Roman" w:eastAsia="Times New Roman" w:hAnsi="Times New Roman" w:cs="Times New Roman"/>
          <w:sz w:val="24"/>
          <w:szCs w:val="24"/>
          <w:lang w:eastAsia="pl-PL"/>
        </w:rPr>
        <w:t xml:space="preserve"> 7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i/>
          <w:iCs/>
          <w:sz w:val="24"/>
          <w:szCs w:val="24"/>
          <w:lang w:eastAsia="pl-PL"/>
        </w:rPr>
        <w:t>lub</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data rozpoczęcia: </w:t>
      </w:r>
      <w:r w:rsidRPr="00BA2B22">
        <w:rPr>
          <w:rFonts w:ascii="Times New Roman" w:eastAsia="Times New Roman" w:hAnsi="Times New Roman" w:cs="Times New Roman"/>
          <w:sz w:val="24"/>
          <w:szCs w:val="24"/>
          <w:lang w:eastAsia="pl-PL"/>
        </w:rPr>
        <w:t> </w:t>
      </w:r>
      <w:r w:rsidRPr="00BA2B22">
        <w:rPr>
          <w:rFonts w:ascii="Times New Roman" w:eastAsia="Times New Roman" w:hAnsi="Times New Roman" w:cs="Times New Roman"/>
          <w:i/>
          <w:iCs/>
          <w:sz w:val="24"/>
          <w:szCs w:val="24"/>
          <w:lang w:eastAsia="pl-PL"/>
        </w:rPr>
        <w:t xml:space="preserve"> lub </w:t>
      </w:r>
      <w:r w:rsidRPr="00BA2B2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Data zakończenia</w:t>
            </w:r>
          </w:p>
        </w:tc>
      </w:tr>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0"/>
                <w:szCs w:val="20"/>
                <w:lang w:eastAsia="pl-PL"/>
              </w:rPr>
            </w:pPr>
          </w:p>
        </w:tc>
      </w:tr>
    </w:tbl>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II.9) Informacje dodatkowe: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III.1) WARUNKI UDZIAŁU W POSTĘPOWANIU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Określenie warunków: Zamawiający nie określa ww. warunku udziału w postępowaniu. </w:t>
      </w:r>
      <w:r w:rsidRPr="00BA2B22">
        <w:rPr>
          <w:rFonts w:ascii="Times New Roman" w:eastAsia="Times New Roman" w:hAnsi="Times New Roman" w:cs="Times New Roman"/>
          <w:sz w:val="24"/>
          <w:szCs w:val="24"/>
          <w:lang w:eastAsia="pl-PL"/>
        </w:rPr>
        <w:br/>
        <w:t xml:space="preserve">Informacje dodatkowe Nie dotyczy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III.1.2) Sytuacja finansowa lub ekonomiczna </w:t>
      </w:r>
      <w:r w:rsidRPr="00BA2B22">
        <w:rPr>
          <w:rFonts w:ascii="Times New Roman" w:eastAsia="Times New Roman" w:hAnsi="Times New Roman" w:cs="Times New Roman"/>
          <w:sz w:val="24"/>
          <w:szCs w:val="24"/>
          <w:lang w:eastAsia="pl-PL"/>
        </w:rPr>
        <w:br/>
        <w:t xml:space="preserve">Określenie warunków: Zamawiający nie określa ww. warunku udziału w postępowaniu. </w:t>
      </w:r>
      <w:r w:rsidRPr="00BA2B22">
        <w:rPr>
          <w:rFonts w:ascii="Times New Roman" w:eastAsia="Times New Roman" w:hAnsi="Times New Roman" w:cs="Times New Roman"/>
          <w:sz w:val="24"/>
          <w:szCs w:val="24"/>
          <w:lang w:eastAsia="pl-PL"/>
        </w:rPr>
        <w:br/>
        <w:t xml:space="preserve">Informacje dodatkowe Nie dotyczy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III.1.3) Zdolność techniczna lub zawodowa </w:t>
      </w:r>
      <w:r w:rsidRPr="00BA2B22">
        <w:rPr>
          <w:rFonts w:ascii="Times New Roman" w:eastAsia="Times New Roman" w:hAnsi="Times New Roman" w:cs="Times New Roman"/>
          <w:sz w:val="24"/>
          <w:szCs w:val="24"/>
          <w:lang w:eastAsia="pl-PL"/>
        </w:rPr>
        <w:br/>
        <w:t xml:space="preserve">Określenie warunków: Zamawiający nie określa ww. warunku udziału w postępowaniu. </w:t>
      </w:r>
      <w:r w:rsidRPr="00BA2B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2B22">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który zamierza powierzyć wykonanie części zamówienia podwykonawcom, na etapie postępowania o udzielenie zamówienia publicznego jest zobowiązany wskazać w ofercie części zamówienia, których wykonanie zamierza powierzyć podwykonawcom.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III.2) PODSTAWY WYKLUCZENIA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III.2.1) Podstawy wykluczenia określone w art. 24 ust. 1 ustawy Pzp</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III.2.2) Zamawiający przewiduje wykluczenie wykonawcy na podstawie art. 24 ust. 5 ustawy Pzp</w:t>
      </w:r>
      <w:r w:rsidRPr="00BA2B2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w:t>
      </w:r>
      <w:r>
        <w:rPr>
          <w:rFonts w:ascii="Times New Roman" w:eastAsia="Times New Roman" w:hAnsi="Times New Roman" w:cs="Times New Roman"/>
          <w:sz w:val="24"/>
          <w:szCs w:val="24"/>
          <w:lang w:eastAsia="pl-PL"/>
        </w:rPr>
        <w:t xml:space="preserve">t. 24 ust. 5 pkt 1 ustawy Pzp) </w:t>
      </w:r>
      <w:r w:rsidRPr="00BA2B22">
        <w:rPr>
          <w:rFonts w:ascii="Times New Roman" w:eastAsia="Times New Roman" w:hAnsi="Times New Roman" w:cs="Times New Roman"/>
          <w:sz w:val="24"/>
          <w:szCs w:val="24"/>
          <w:lang w:eastAsia="pl-PL"/>
        </w:rPr>
        <w:br/>
        <w:t xml:space="preserve">Tak (podstawa wykluczenia określona w art. </w:t>
      </w:r>
      <w:r>
        <w:rPr>
          <w:rFonts w:ascii="Times New Roman" w:eastAsia="Times New Roman" w:hAnsi="Times New Roman" w:cs="Times New Roman"/>
          <w:sz w:val="24"/>
          <w:szCs w:val="24"/>
          <w:lang w:eastAsia="pl-PL"/>
        </w:rPr>
        <w:t xml:space="preserve">24 ust. 5 pkt 4 ustawy Pzp) </w:t>
      </w:r>
      <w:r>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2B22">
        <w:rPr>
          <w:rFonts w:ascii="Times New Roman" w:eastAsia="Times New Roman" w:hAnsi="Times New Roman" w:cs="Times New Roman"/>
          <w:sz w:val="24"/>
          <w:szCs w:val="24"/>
          <w:lang w:eastAsia="pl-PL"/>
        </w:rPr>
        <w:br/>
        <w:t xml:space="preserve">Tak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Oświadczenie o spełnianiu kryteriów selekcji </w:t>
      </w:r>
      <w:r w:rsidRPr="00BA2B22">
        <w:rPr>
          <w:rFonts w:ascii="Times New Roman" w:eastAsia="Times New Roman" w:hAnsi="Times New Roman" w:cs="Times New Roman"/>
          <w:sz w:val="24"/>
          <w:szCs w:val="24"/>
          <w:lang w:eastAsia="pl-PL"/>
        </w:rPr>
        <w:b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Pzp. Na wezwanie Zamawiającego Wykonawca, który polega na zdolnościach lub sytuacji innych podmiotów na zasadach określonych w art. 22a ustawy Pzp, zobowiązany jest do przedstawienia w odniesieniu do tych podmiotów dokumentu wymienionego powyżej.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III.5.1) W ZAKRESIE SPEŁNIANIA WARUNKÓW UDZIAŁU W POSTĘPOWANIU:</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III.5.2) W ZAKRESIE KRYTERIÓW SELEKCJI:</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Nie dotyczy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dotyczy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III.7) INNE DOKUMENTY NIE WYMIENIONE W pkt III.3) - III.6) </w:t>
      </w:r>
    </w:p>
    <w:p w:rsid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1. W celu potwierdzenia braku podstaw wykluczenia Wykonawcy z udziału w postępowaniu,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2. Ofertę stanowi prawidłowo wypełniony i podpisany formularz „Oferta” wraz z załącznikami: 1) Oświadczenia wymagane postanowieniami pkt 9.2 IDW;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Pełnomocnictwo lub inny dokument,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z 2019 poz. 700, 730, 848, 1590), a Wykonawca wskazał to wraz ze złożeniem oferty; o ile prawo do ich podpisania nie wynika z dokumentów złożonych wraz z ofertą.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u w:val="single"/>
          <w:lang w:eastAsia="pl-PL"/>
        </w:rPr>
        <w:t xml:space="preserve">SEKCJA IV: PROCEDURA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IV.1) OPIS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IV.1.1) Tryb udzielenia zamówienia: </w:t>
      </w:r>
      <w:r w:rsidRPr="00BA2B22">
        <w:rPr>
          <w:rFonts w:ascii="Times New Roman" w:eastAsia="Times New Roman" w:hAnsi="Times New Roman" w:cs="Times New Roman"/>
          <w:sz w:val="24"/>
          <w:szCs w:val="24"/>
          <w:lang w:eastAsia="pl-PL"/>
        </w:rPr>
        <w:t xml:space="preserve">Przetarg nieograniczony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IV.1.2) Zamawiający żąda wniesienia wadium:</w:t>
      </w:r>
      <w:r w:rsidRPr="00BA2B22">
        <w:rPr>
          <w:rFonts w:ascii="Times New Roman" w:eastAsia="Times New Roman" w:hAnsi="Times New Roman" w:cs="Times New Roman"/>
          <w:sz w:val="24"/>
          <w:szCs w:val="24"/>
          <w:lang w:eastAsia="pl-PL"/>
        </w:rPr>
        <w:t xml:space="preserv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Informacja na temat wadium </w:t>
      </w:r>
      <w:r w:rsidRPr="00BA2B22">
        <w:rPr>
          <w:rFonts w:ascii="Times New Roman" w:eastAsia="Times New Roman" w:hAnsi="Times New Roman" w:cs="Times New Roman"/>
          <w:sz w:val="24"/>
          <w:szCs w:val="24"/>
          <w:lang w:eastAsia="pl-PL"/>
        </w:rPr>
        <w:br/>
        <w:t xml:space="preserve">Nie dotyczy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IV.1.3) Przewiduje się udzielenie zaliczek na poczet wykonania zamówienia:</w:t>
      </w:r>
      <w:r w:rsidRPr="00BA2B22">
        <w:rPr>
          <w:rFonts w:ascii="Times New Roman" w:eastAsia="Times New Roman" w:hAnsi="Times New Roman" w:cs="Times New Roman"/>
          <w:sz w:val="24"/>
          <w:szCs w:val="24"/>
          <w:lang w:eastAsia="pl-PL"/>
        </w:rPr>
        <w:t xml:space="preserve"> </w:t>
      </w:r>
    </w:p>
    <w:p w:rsid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Należy podać informacje na temat udzielania zaliczek: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2B22">
        <w:rPr>
          <w:rFonts w:ascii="Times New Roman" w:eastAsia="Times New Roman" w:hAnsi="Times New Roman" w:cs="Times New Roman"/>
          <w:sz w:val="24"/>
          <w:szCs w:val="24"/>
          <w:lang w:eastAsia="pl-PL"/>
        </w:rPr>
        <w:br/>
        <w:t xml:space="preserve">Nie </w:t>
      </w:r>
      <w:r w:rsidRPr="00BA2B22">
        <w:rPr>
          <w:rFonts w:ascii="Times New Roman" w:eastAsia="Times New Roman" w:hAnsi="Times New Roman" w:cs="Times New Roman"/>
          <w:sz w:val="24"/>
          <w:szCs w:val="24"/>
          <w:lang w:eastAsia="pl-PL"/>
        </w:rPr>
        <w:br/>
        <w:t xml:space="preserve">Informacje dodatkowe: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IV.1.5.) Wymaga się złożenia oferty wariantowej: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Dopuszcza się złożenie oferty wariantowej </w:t>
      </w:r>
      <w:r w:rsidRPr="00BA2B22">
        <w:rPr>
          <w:rFonts w:ascii="Times New Roman" w:eastAsia="Times New Roman" w:hAnsi="Times New Roman" w:cs="Times New Roman"/>
          <w:sz w:val="24"/>
          <w:szCs w:val="24"/>
          <w:lang w:eastAsia="pl-PL"/>
        </w:rPr>
        <w:br/>
        <w:t xml:space="preserve">Nie </w:t>
      </w:r>
      <w:r w:rsidRPr="00BA2B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2B22">
        <w:rPr>
          <w:rFonts w:ascii="Times New Roman" w:eastAsia="Times New Roman" w:hAnsi="Times New Roman" w:cs="Times New Roman"/>
          <w:sz w:val="24"/>
          <w:szCs w:val="24"/>
          <w:lang w:eastAsia="pl-PL"/>
        </w:rPr>
        <w:br/>
        <w:t xml:space="preserve">Nie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Liczba wykonawców   </w:t>
      </w:r>
      <w:r w:rsidRPr="00BA2B22">
        <w:rPr>
          <w:rFonts w:ascii="Times New Roman" w:eastAsia="Times New Roman" w:hAnsi="Times New Roman" w:cs="Times New Roman"/>
          <w:sz w:val="24"/>
          <w:szCs w:val="24"/>
          <w:lang w:eastAsia="pl-PL"/>
        </w:rPr>
        <w:br/>
        <w:t xml:space="preserve">Przewidywana minimalna liczba wykonawców </w:t>
      </w:r>
      <w:r w:rsidRPr="00BA2B22">
        <w:rPr>
          <w:rFonts w:ascii="Times New Roman" w:eastAsia="Times New Roman" w:hAnsi="Times New Roman" w:cs="Times New Roman"/>
          <w:sz w:val="24"/>
          <w:szCs w:val="24"/>
          <w:lang w:eastAsia="pl-PL"/>
        </w:rPr>
        <w:br/>
        <w:t xml:space="preserve">Maksymalna liczba wykonawców   </w:t>
      </w:r>
      <w:r w:rsidRPr="00BA2B22">
        <w:rPr>
          <w:rFonts w:ascii="Times New Roman" w:eastAsia="Times New Roman" w:hAnsi="Times New Roman" w:cs="Times New Roman"/>
          <w:sz w:val="24"/>
          <w:szCs w:val="24"/>
          <w:lang w:eastAsia="pl-PL"/>
        </w:rPr>
        <w:br/>
        <w:t xml:space="preserve">Kryteria selekcji wykonawców: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IV.1.7) Informacje na temat umowy ramowej lub dynamicznego systemu zakupów: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BA2B22">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BA2B22">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BA2B22">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BA2B22">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Pr="00BA2B22">
        <w:rPr>
          <w:rFonts w:ascii="Times New Roman" w:eastAsia="Times New Roman" w:hAnsi="Times New Roman" w:cs="Times New Roman"/>
          <w:sz w:val="24"/>
          <w:szCs w:val="24"/>
          <w:lang w:eastAsia="pl-PL"/>
        </w:rPr>
        <w:br/>
        <w:t>Informa</w:t>
      </w:r>
      <w:r>
        <w:rPr>
          <w:rFonts w:ascii="Times New Roman" w:eastAsia="Times New Roman" w:hAnsi="Times New Roman" w:cs="Times New Roman"/>
          <w:sz w:val="24"/>
          <w:szCs w:val="24"/>
          <w:lang w:eastAsia="pl-PL"/>
        </w:rPr>
        <w:t xml:space="preserve">cje dodatkowe: </w:t>
      </w:r>
      <w:r w:rsidRPr="00BA2B22">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BA2B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IV.1.8) Aukcja elektroniczna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Przewidziane jest przeprowadzenie aukcji elektronicznej </w:t>
      </w:r>
      <w:r w:rsidRPr="00BA2B22">
        <w:rPr>
          <w:rFonts w:ascii="Times New Roman" w:eastAsia="Times New Roman" w:hAnsi="Times New Roman" w:cs="Times New Roman"/>
          <w:i/>
          <w:iCs/>
          <w:sz w:val="24"/>
          <w:szCs w:val="24"/>
          <w:lang w:eastAsia="pl-PL"/>
        </w:rPr>
        <w:t xml:space="preserve">(przetarg nieograniczony, przetarg ograniczony, negocjacje z ogłoszeniem) </w:t>
      </w:r>
      <w:r w:rsidRPr="00BA2B22">
        <w:rPr>
          <w:rFonts w:ascii="Times New Roman" w:eastAsia="Times New Roman" w:hAnsi="Times New Roman" w:cs="Times New Roman"/>
          <w:sz w:val="24"/>
          <w:szCs w:val="24"/>
          <w:lang w:eastAsia="pl-PL"/>
        </w:rPr>
        <w:t xml:space="preserve">Nie </w:t>
      </w:r>
      <w:r w:rsidRPr="00BA2B22">
        <w:rPr>
          <w:rFonts w:ascii="Times New Roman" w:eastAsia="Times New Roman" w:hAnsi="Times New Roman" w:cs="Times New Roman"/>
          <w:sz w:val="24"/>
          <w:szCs w:val="24"/>
          <w:lang w:eastAsia="pl-PL"/>
        </w:rPr>
        <w:br/>
        <w:t xml:space="preserve">Należy podać adres strony internetowej, na której aukcja będzie prowadzona: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2B22">
        <w:rPr>
          <w:rFonts w:ascii="Times New Roman" w:eastAsia="Times New Roman" w:hAnsi="Times New Roman" w:cs="Times New Roman"/>
          <w:sz w:val="24"/>
          <w:szCs w:val="24"/>
          <w:lang w:eastAsia="pl-PL"/>
        </w:rPr>
        <w:br/>
        <w:t xml:space="preserve">Informacje dotyczące przebiegu aukcji elektronicznej: </w:t>
      </w:r>
      <w:r w:rsidRPr="00BA2B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2B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2B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2B22">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BA2B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2B22">
        <w:rPr>
          <w:rFonts w:ascii="Times New Roman" w:eastAsia="Times New Roman" w:hAnsi="Times New Roman" w:cs="Times New Roman"/>
          <w:sz w:val="24"/>
          <w:szCs w:val="24"/>
          <w:lang w:eastAsia="pl-PL"/>
        </w:rPr>
        <w:br/>
        <w:t xml:space="preserve">Warunki zamknięcia aukcji elektronicznej: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IV.2) KRYTERIA OCENY OFERT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IV.2.1) Kryteria oceny ofert: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IV.2.2) Kryteria</w:t>
      </w:r>
      <w:r w:rsidRPr="00BA2B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75"/>
        <w:gridCol w:w="1016"/>
      </w:tblGrid>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Znaczenie</w:t>
            </w:r>
          </w:p>
        </w:tc>
      </w:tr>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Cena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60,00</w:t>
            </w:r>
          </w:p>
        </w:tc>
      </w:tr>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Gwarancja jakości i rękojmia–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20,00</w:t>
            </w:r>
          </w:p>
        </w:tc>
      </w:tr>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Żółta kolorystyka nadwozia – „K”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10,00</w:t>
            </w:r>
          </w:p>
        </w:tc>
      </w:tr>
      <w:tr w:rsidR="00BA2B22" w:rsidRPr="00BA2B22" w:rsidTr="00BA2B22">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Liczba miejsc ogółem dla pasażerów –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10,00</w:t>
            </w:r>
          </w:p>
        </w:tc>
      </w:tr>
    </w:tbl>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IV.2.3) Zastosowanie procedury, o której mowa w art. 24aa ust. 1 ustawy Pzp </w:t>
      </w:r>
      <w:r w:rsidRPr="00BA2B22">
        <w:rPr>
          <w:rFonts w:ascii="Times New Roman" w:eastAsia="Times New Roman" w:hAnsi="Times New Roman" w:cs="Times New Roman"/>
          <w:sz w:val="24"/>
          <w:szCs w:val="24"/>
          <w:lang w:eastAsia="pl-PL"/>
        </w:rPr>
        <w:t xml:space="preserve">(przetarg nieograniczony) </w:t>
      </w:r>
      <w:r w:rsidRPr="00BA2B22">
        <w:rPr>
          <w:rFonts w:ascii="Times New Roman" w:eastAsia="Times New Roman" w:hAnsi="Times New Roman" w:cs="Times New Roman"/>
          <w:sz w:val="24"/>
          <w:szCs w:val="24"/>
          <w:lang w:eastAsia="pl-PL"/>
        </w:rPr>
        <w:br/>
        <w:t xml:space="preserve">Tak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IV.3) Negocjacje z ogłoszeniem, dialog konkurencyjny, partnerstwo innowacyjne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IV.3.1) Informacje na temat negocjacji z ogłoszeniem</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Minimalne wymagania, które muszą spełniać wszystkie oferty: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2B22">
        <w:rPr>
          <w:rFonts w:ascii="Times New Roman" w:eastAsia="Times New Roman" w:hAnsi="Times New Roman" w:cs="Times New Roman"/>
          <w:sz w:val="24"/>
          <w:szCs w:val="24"/>
          <w:lang w:eastAsia="pl-PL"/>
        </w:rPr>
        <w:br/>
        <w:t xml:space="preserve">Przewidziany jest podział negocjacji na etapy w celu ograniczenia liczby ofert: </w:t>
      </w:r>
      <w:r w:rsidRPr="00BA2B22">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IV.3.2) Informacje na temat dialogu konkurencyjnego</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BA2B22">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BA2B22">
        <w:rPr>
          <w:rFonts w:ascii="Times New Roman" w:eastAsia="Times New Roman" w:hAnsi="Times New Roman" w:cs="Times New Roman"/>
          <w:sz w:val="24"/>
          <w:szCs w:val="24"/>
          <w:lang w:eastAsia="pl-PL"/>
        </w:rPr>
        <w:br/>
        <w:t xml:space="preserve">Podział dialogu na etapy w celu ograniczenia liczby rozwiązań: </w:t>
      </w:r>
      <w:r w:rsidRPr="00BA2B22">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BA2B22">
        <w:rPr>
          <w:rFonts w:ascii="Times New Roman" w:eastAsia="Times New Roman" w:hAnsi="Times New Roman" w:cs="Times New Roman"/>
          <w:sz w:val="24"/>
          <w:szCs w:val="24"/>
          <w:lang w:eastAsia="pl-PL"/>
        </w:rPr>
        <w:br/>
        <w:t xml:space="preserve">Informacje dodatkowe: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IV.3.3) Informacje na temat partnerstwa innowacyjnego</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BA2B22">
        <w:rPr>
          <w:rFonts w:ascii="Times New Roman" w:eastAsia="Times New Roman" w:hAnsi="Times New Roman" w:cs="Times New Roman"/>
          <w:sz w:val="24"/>
          <w:szCs w:val="24"/>
          <w:lang w:eastAsia="pl-PL"/>
        </w:rPr>
        <w:br/>
        <w:t xml:space="preserve">Informacje dodatkowe: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IV.4) Licytacja elektroniczna </w:t>
      </w:r>
      <w:r w:rsidRPr="00BA2B22">
        <w:rPr>
          <w:rFonts w:ascii="Times New Roman" w:eastAsia="Times New Roman" w:hAnsi="Times New Roman" w:cs="Times New Roman"/>
          <w:sz w:val="24"/>
          <w:szCs w:val="24"/>
          <w:lang w:eastAsia="pl-PL"/>
        </w:rPr>
        <w:br/>
        <w:t xml:space="preserve">Adres strony internetowej, na której będzie prowadzona licytacja elektroniczna: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Nie dotyczy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Informacje o liczbie etapów licytacji elektronicznej i czasie ich trwania: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BA2B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Termin składania wniosków o dopuszczenie do udziału w licytacji elektronicznej: </w:t>
      </w:r>
      <w:r w:rsidRPr="00BA2B22">
        <w:rPr>
          <w:rFonts w:ascii="Times New Roman" w:eastAsia="Times New Roman" w:hAnsi="Times New Roman" w:cs="Times New Roman"/>
          <w:sz w:val="24"/>
          <w:szCs w:val="24"/>
          <w:lang w:eastAsia="pl-PL"/>
        </w:rPr>
        <w:br/>
        <w:t xml:space="preserve">Data: godzina: </w:t>
      </w:r>
      <w:r w:rsidRPr="00BA2B22">
        <w:rPr>
          <w:rFonts w:ascii="Times New Roman" w:eastAsia="Times New Roman" w:hAnsi="Times New Roman" w:cs="Times New Roman"/>
          <w:sz w:val="24"/>
          <w:szCs w:val="24"/>
          <w:lang w:eastAsia="pl-PL"/>
        </w:rPr>
        <w:br/>
        <w:t xml:space="preserve">Termin otwarcia licytacji elektronicznej: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t xml:space="preserve">Termin i warunki zamknięcia licytacji elektronicznej: </w:t>
      </w:r>
    </w:p>
    <w:p w:rsid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BA2B22">
        <w:rPr>
          <w:rFonts w:ascii="Times New Roman" w:eastAsia="Times New Roman" w:hAnsi="Times New Roman" w:cs="Times New Roman"/>
          <w:sz w:val="24"/>
          <w:szCs w:val="24"/>
          <w:lang w:eastAsia="pl-PL"/>
        </w:rPr>
        <w:br/>
        <w:t xml:space="preserve">Wymagania dotyczące zabezpieczenia należytego wykonania umowy: </w:t>
      </w:r>
      <w:r w:rsidRPr="00BA2B22">
        <w:rPr>
          <w:rFonts w:ascii="Times New Roman" w:eastAsia="Times New Roman" w:hAnsi="Times New Roman" w:cs="Times New Roman"/>
          <w:sz w:val="24"/>
          <w:szCs w:val="24"/>
          <w:lang w:eastAsia="pl-PL"/>
        </w:rPr>
        <w:br/>
        <w:t xml:space="preserve">Informacje dodatkowe: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p>
    <w:p w:rsidR="00BA2B22" w:rsidRDefault="00BA2B22" w:rsidP="00BA2B22">
      <w:pPr>
        <w:spacing w:after="0" w:line="240" w:lineRule="auto"/>
        <w:rPr>
          <w:rFonts w:ascii="Times New Roman" w:eastAsia="Times New Roman" w:hAnsi="Times New Roman" w:cs="Times New Roman"/>
          <w:b/>
          <w:bCs/>
          <w:sz w:val="24"/>
          <w:szCs w:val="24"/>
          <w:lang w:eastAsia="pl-PL"/>
        </w:rPr>
      </w:pPr>
      <w:r w:rsidRPr="00BA2B22">
        <w:rPr>
          <w:rFonts w:ascii="Times New Roman" w:eastAsia="Times New Roman" w:hAnsi="Times New Roman" w:cs="Times New Roman"/>
          <w:b/>
          <w:bCs/>
          <w:sz w:val="24"/>
          <w:szCs w:val="24"/>
          <w:lang w:eastAsia="pl-PL"/>
        </w:rPr>
        <w:t>IV.5) ZMIANA UMOWY</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2B22">
        <w:rPr>
          <w:rFonts w:ascii="Times New Roman" w:eastAsia="Times New Roman" w:hAnsi="Times New Roman" w:cs="Times New Roman"/>
          <w:sz w:val="24"/>
          <w:szCs w:val="24"/>
          <w:lang w:eastAsia="pl-PL"/>
        </w:rPr>
        <w:t xml:space="preserve"> Tak </w:t>
      </w:r>
      <w:r w:rsidRPr="00BA2B22">
        <w:rPr>
          <w:rFonts w:ascii="Times New Roman" w:eastAsia="Times New Roman" w:hAnsi="Times New Roman" w:cs="Times New Roman"/>
          <w:sz w:val="24"/>
          <w:szCs w:val="24"/>
          <w:lang w:eastAsia="pl-PL"/>
        </w:rPr>
        <w:br/>
        <w:t xml:space="preserve">Należy wskazać zakres, charakter zmian oraz warunki wprowadzenia zmian: </w:t>
      </w:r>
      <w:r w:rsidRPr="00BA2B22">
        <w:rPr>
          <w:rFonts w:ascii="Times New Roman" w:eastAsia="Times New Roman" w:hAnsi="Times New Roman" w:cs="Times New Roman"/>
          <w:sz w:val="24"/>
          <w:szCs w:val="24"/>
          <w:lang w:eastAsia="pl-PL"/>
        </w:rPr>
        <w:br/>
        <w:t xml:space="preserve">1. Poza możliwością zmiany niniejszej umowy na podstawie innych przepisów </w:t>
      </w:r>
      <w:proofErr w:type="spellStart"/>
      <w:r w:rsidRPr="00BA2B22">
        <w:rPr>
          <w:rFonts w:ascii="Times New Roman" w:eastAsia="Times New Roman" w:hAnsi="Times New Roman" w:cs="Times New Roman"/>
          <w:sz w:val="24"/>
          <w:szCs w:val="24"/>
          <w:lang w:eastAsia="pl-PL"/>
        </w:rPr>
        <w:t>pzp</w:t>
      </w:r>
      <w:proofErr w:type="spellEnd"/>
      <w:r w:rsidRPr="00BA2B22">
        <w:rPr>
          <w:rFonts w:ascii="Times New Roman" w:eastAsia="Times New Roman" w:hAnsi="Times New Roman" w:cs="Times New Roman"/>
          <w:sz w:val="24"/>
          <w:szCs w:val="24"/>
          <w:lang w:eastAsia="pl-PL"/>
        </w:rPr>
        <w:t xml:space="preserve">, na podstawie art. 144 ust. 1 pkt. 1) ustawy </w:t>
      </w:r>
      <w:proofErr w:type="spellStart"/>
      <w:r w:rsidRPr="00BA2B22">
        <w:rPr>
          <w:rFonts w:ascii="Times New Roman" w:eastAsia="Times New Roman" w:hAnsi="Times New Roman" w:cs="Times New Roman"/>
          <w:sz w:val="24"/>
          <w:szCs w:val="24"/>
          <w:lang w:eastAsia="pl-PL"/>
        </w:rPr>
        <w:t>pzp</w:t>
      </w:r>
      <w:proofErr w:type="spellEnd"/>
      <w:r w:rsidRPr="00BA2B22">
        <w:rPr>
          <w:rFonts w:ascii="Times New Roman" w:eastAsia="Times New Roman" w:hAnsi="Times New Roman" w:cs="Times New Roman"/>
          <w:sz w:val="24"/>
          <w:szCs w:val="24"/>
          <w:lang w:eastAsia="pl-PL"/>
        </w:rPr>
        <w:t xml:space="preserve">, Zamawiający przewiduje możliwość dokonania istotnych zmian postanowień umowy zawartej z wybranym wykonawcą w następujących przypadkach: 1) zaproponowania przez Wykonawcę szczególnie uzasadnionej pod względem funkcjonalności przedmiotu umowy, zmiany rozwiązań konstrukcyjnych przedmiotu umowy zawartych w załącznikach nr 1, 2 do umowy, 2) zmiany przepisów prawa, mające wpływ na wykonanie umowy – dopuszczalna jest taka zmiana umowy, która umożliwi dostosowanie postanowień niniejszej umowy do nowych przepisów prawa, 3) zmiany terminu realizacji przedmiotu umowy – gdy zaistnieją okoliczności mające wpływ na prawidłową realizację umowy, w szczególności, gdy zmiana terminu realizacji będzie korzystna dla Zamawiającego lub zagrożone byłoby terminowe realizowanie płatności. 2. Zmiany umowy, o których mowa w ust. 1 pkt 1-3, nie mogą prowadzić do zwiększenia ceny przedmiotu umowy. 3. Stosownie do treści art. 142 ust. 5 ustawy </w:t>
      </w:r>
      <w:proofErr w:type="spellStart"/>
      <w:r w:rsidRPr="00BA2B22">
        <w:rPr>
          <w:rFonts w:ascii="Times New Roman" w:eastAsia="Times New Roman" w:hAnsi="Times New Roman" w:cs="Times New Roman"/>
          <w:sz w:val="24"/>
          <w:szCs w:val="24"/>
          <w:lang w:eastAsia="pl-PL"/>
        </w:rPr>
        <w:t>pzp</w:t>
      </w:r>
      <w:proofErr w:type="spellEnd"/>
      <w:r w:rsidRPr="00BA2B22">
        <w:rPr>
          <w:rFonts w:ascii="Times New Roman" w:eastAsia="Times New Roman" w:hAnsi="Times New Roman" w:cs="Times New Roman"/>
          <w:sz w:val="24"/>
          <w:szCs w:val="24"/>
          <w:lang w:eastAsia="pl-PL"/>
        </w:rPr>
        <w:t xml:space="preserve"> Zamawiający przewiduje możliwość zmiany ceny określonej w § 2 ust. 3 umowy, w przypadku zmiany stawki podatku od towarów i usług. 4. Zmiana umowy wymaga formy pisemnej pod rygorem nieważności i stanowić będzie aneks do niej. 5. Strony ustalają, że w sprawach nieuregulowanych w umowie będą miały zastosowanie przepisy powszechnie obowiązujące na terytorium Polski . 6. W przypadku powstania sporu dotyczącego niniejszej umowy rozstrzygał będzie Sąd właściwy miejscowo i rzeczowo dla siedziby Zamawiającego. 7. Umowę sporządzono w 3 jednobrzmiących egzemplarzach, dwa egzemplarze dla Zamawiającego i jeden dla Wykonawcy. </w:t>
      </w:r>
      <w:r w:rsidRPr="00BA2B22">
        <w:rPr>
          <w:rFonts w:ascii="Times New Roman" w:eastAsia="Times New Roman" w:hAnsi="Times New Roman" w:cs="Times New Roman"/>
          <w:sz w:val="24"/>
          <w:szCs w:val="24"/>
          <w:lang w:eastAsia="pl-PL"/>
        </w:rPr>
        <w:br/>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r w:rsidRPr="00BA2B22">
        <w:rPr>
          <w:rFonts w:ascii="Times New Roman" w:eastAsia="Times New Roman" w:hAnsi="Times New Roman" w:cs="Times New Roman"/>
          <w:b/>
          <w:bCs/>
          <w:sz w:val="24"/>
          <w:szCs w:val="24"/>
          <w:lang w:eastAsia="pl-PL"/>
        </w:rPr>
        <w:t xml:space="preserve">IV.6) INFORMACJE ADMINISTRACYJNE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IV.6.1) Sposób udostępniania informacji o charakterze poufnym </w:t>
      </w:r>
      <w:r w:rsidRPr="00BA2B22">
        <w:rPr>
          <w:rFonts w:ascii="Times New Roman" w:eastAsia="Times New Roman" w:hAnsi="Times New Roman" w:cs="Times New Roman"/>
          <w:i/>
          <w:iCs/>
          <w:sz w:val="24"/>
          <w:szCs w:val="24"/>
          <w:lang w:eastAsia="pl-PL"/>
        </w:rPr>
        <w:t xml:space="preserve">(jeżeli dotyczy):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Środki służące ochronie informacji o charakterze poufnym</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2B22">
        <w:rPr>
          <w:rFonts w:ascii="Times New Roman" w:eastAsia="Times New Roman" w:hAnsi="Times New Roman" w:cs="Times New Roman"/>
          <w:sz w:val="24"/>
          <w:szCs w:val="24"/>
          <w:lang w:eastAsia="pl-PL"/>
        </w:rPr>
        <w:br/>
        <w:t xml:space="preserve">Data: 2020-03-06, godzina: 11:00, </w:t>
      </w:r>
      <w:r w:rsidRPr="00BA2B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2B22">
        <w:rPr>
          <w:rFonts w:ascii="Times New Roman" w:eastAsia="Times New Roman" w:hAnsi="Times New Roman" w:cs="Times New Roman"/>
          <w:sz w:val="24"/>
          <w:szCs w:val="24"/>
          <w:lang w:eastAsia="pl-PL"/>
        </w:rPr>
        <w:br/>
        <w:t xml:space="preserve">Nie </w:t>
      </w:r>
      <w:r w:rsidRPr="00BA2B22">
        <w:rPr>
          <w:rFonts w:ascii="Times New Roman" w:eastAsia="Times New Roman" w:hAnsi="Times New Roman" w:cs="Times New Roman"/>
          <w:sz w:val="24"/>
          <w:szCs w:val="24"/>
          <w:lang w:eastAsia="pl-PL"/>
        </w:rPr>
        <w:br/>
        <w:t xml:space="preserve">Wskazać powody: </w:t>
      </w:r>
      <w:r w:rsidRPr="00BA2B22">
        <w:rPr>
          <w:rFonts w:ascii="Times New Roman" w:eastAsia="Times New Roman" w:hAnsi="Times New Roman" w:cs="Times New Roman"/>
          <w:sz w:val="24"/>
          <w:szCs w:val="24"/>
          <w:lang w:eastAsia="pl-PL"/>
        </w:rPr>
        <w:br/>
        <w:t xml:space="preserve">Nie dotyczy </w:t>
      </w:r>
      <w:r w:rsidRPr="00BA2B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2B22">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 xml:space="preserve">IV.6.3) Termin związania ofertą: </w:t>
      </w:r>
      <w:r w:rsidRPr="00BA2B22">
        <w:rPr>
          <w:rFonts w:ascii="Times New Roman" w:eastAsia="Times New Roman" w:hAnsi="Times New Roman" w:cs="Times New Roman"/>
          <w:sz w:val="24"/>
          <w:szCs w:val="24"/>
          <w:lang w:eastAsia="pl-PL"/>
        </w:rPr>
        <w:t xml:space="preserve">do: okres w dniach: 30 (od ostatecznego terminu składania ofert)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r>
      <w:r w:rsidRPr="00BA2B22">
        <w:rPr>
          <w:rFonts w:ascii="Times New Roman" w:eastAsia="Times New Roman" w:hAnsi="Times New Roman" w:cs="Times New Roman"/>
          <w:b/>
          <w:bCs/>
          <w:sz w:val="24"/>
          <w:szCs w:val="24"/>
          <w:lang w:eastAsia="pl-PL"/>
        </w:rPr>
        <w:t>IV.6.5) Informacje dodatkowe:</w:t>
      </w:r>
      <w:r w:rsidRPr="00BA2B22">
        <w:rPr>
          <w:rFonts w:ascii="Times New Roman" w:eastAsia="Times New Roman" w:hAnsi="Times New Roman" w:cs="Times New Roman"/>
          <w:sz w:val="24"/>
          <w:szCs w:val="24"/>
          <w:lang w:eastAsia="pl-PL"/>
        </w:rPr>
        <w:t xml:space="preserve"> </w:t>
      </w:r>
      <w:r w:rsidRPr="00BA2B22">
        <w:rPr>
          <w:rFonts w:ascii="Times New Roman" w:eastAsia="Times New Roman" w:hAnsi="Times New Roman" w:cs="Times New Roman"/>
          <w:sz w:val="24"/>
          <w:szCs w:val="24"/>
          <w:lang w:eastAsia="pl-PL"/>
        </w:rPr>
        <w:br/>
        <w:t xml:space="preserve">1. Wykonawca może zwrócić się do Zamawiającego z pytaniami, kierując wniosek na adres: Jarocińska Agencja Rozwoju Sp. z o.o., Ul. T. Kościuszki 15 B, 63-200 Jarocin. 2. Zamawiający prosi o przekazywanie pytań również drogą elektroniczną na adres: szymczak@jarjarocin.pl w formie edytowalnej. 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administratorem Pani/Pana danych osobowych jest: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TRANS PEGAZ Sp. z o.o. w Jarocinie Ul. Przemysłowa 3, 63-200 Jarocin Tel.: 731 238 538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Strona internetowa: www.transpegaz.pl;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inspektorem ochrony danych osobowych w w/w jednostkach jest: Pan Witold Ruciński, kontakt: iodo@jarjarocin.pl. Pani/Pana dane osobowe przetwarzane będą na podstawie art. 6 ust. 1 lit. c RODO w celu związanym z postępowaniem o udzielenie zamówienia publicznego na „Zakup i dostawa używanego autobusu miejskiego”, nr sprawy ZP/1/2020 prowadzonym w trybie przetargu nieograniczonego;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(t.j. Dz. U. z 2019 r. poz. 1843), dalej „ustawa Pzp”,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Pani/Pana dane osobowe będą przechowywane przez okres 4 lat od dnia zakończenia postępowania o udzielenie zamówienia;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BA2B22">
        <w:rPr>
          <w:rFonts w:ascii="Times New Roman" w:eastAsia="Times New Roman" w:hAnsi="Times New Roman" w:cs="Times New Roman"/>
          <w:sz w:val="24"/>
          <w:szCs w:val="24"/>
          <w:lang w:eastAsia="pl-PL"/>
        </w:rPr>
        <w:sym w:font="Symbol" w:char="F0A7"/>
      </w:r>
      <w:r w:rsidRPr="00BA2B22">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A2B22" w:rsidRPr="00BA2B22" w:rsidRDefault="00BA2B22" w:rsidP="00BA2B22">
      <w:pPr>
        <w:spacing w:after="0" w:line="240" w:lineRule="auto"/>
        <w:jc w:val="center"/>
        <w:rPr>
          <w:rFonts w:ascii="Times New Roman" w:eastAsia="Times New Roman" w:hAnsi="Times New Roman" w:cs="Times New Roman"/>
          <w:sz w:val="24"/>
          <w:szCs w:val="24"/>
          <w:lang w:eastAsia="pl-PL"/>
        </w:rPr>
      </w:pPr>
      <w:r w:rsidRPr="00BA2B22">
        <w:rPr>
          <w:rFonts w:ascii="Times New Roman" w:eastAsia="Times New Roman" w:hAnsi="Times New Roman" w:cs="Times New Roman"/>
          <w:sz w:val="24"/>
          <w:szCs w:val="24"/>
          <w:u w:val="single"/>
          <w:lang w:eastAsia="pl-PL"/>
        </w:rPr>
        <w:t xml:space="preserve">ZAŁĄCZNIK I - INFORMACJE DOTYCZĄCE OFERT CZĘŚCIOWYCH </w:t>
      </w:r>
    </w:p>
    <w:p w:rsidR="00BA2B22" w:rsidRPr="00BA2B22" w:rsidRDefault="00BA2B22" w:rsidP="00BA2B22">
      <w:pPr>
        <w:spacing w:after="0" w:line="240" w:lineRule="auto"/>
        <w:rPr>
          <w:rFonts w:ascii="Times New Roman" w:eastAsia="Times New Roman" w:hAnsi="Times New Roman" w:cs="Times New Roman"/>
          <w:sz w:val="24"/>
          <w:szCs w:val="24"/>
          <w:lang w:eastAsia="pl-PL"/>
        </w:rPr>
      </w:pPr>
    </w:p>
    <w:p w:rsidR="00BA2B22" w:rsidRPr="00BA2B22" w:rsidRDefault="00BA2B22" w:rsidP="00BA2B22">
      <w:pPr>
        <w:spacing w:after="0" w:line="240" w:lineRule="auto"/>
        <w:rPr>
          <w:rFonts w:ascii="Times New Roman" w:eastAsia="Times New Roman" w:hAnsi="Times New Roman" w:cs="Times New Roman"/>
          <w:sz w:val="24"/>
          <w:szCs w:val="24"/>
          <w:lang w:eastAsia="pl-PL"/>
        </w:rPr>
      </w:pPr>
    </w:p>
    <w:p w:rsidR="00BA2B22" w:rsidRPr="00BA2B22" w:rsidRDefault="00BA2B22" w:rsidP="00BA2B22">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BA2B22">
        <w:rPr>
          <w:rFonts w:ascii="Arial" w:eastAsia="Times New Roman" w:hAnsi="Arial" w:cs="Arial"/>
          <w:vanish/>
          <w:sz w:val="16"/>
          <w:szCs w:val="16"/>
          <w:lang w:eastAsia="pl-PL"/>
        </w:rPr>
        <w:t>Dół formularza</w:t>
      </w:r>
    </w:p>
    <w:p w:rsidR="00BA2B22" w:rsidRPr="00BA2B22" w:rsidRDefault="00BA2B22" w:rsidP="00BA2B22">
      <w:pPr>
        <w:pBdr>
          <w:bottom w:val="single" w:sz="6" w:space="1" w:color="auto"/>
        </w:pBdr>
        <w:spacing w:after="0" w:line="240" w:lineRule="auto"/>
        <w:jc w:val="center"/>
        <w:rPr>
          <w:rFonts w:ascii="Arial" w:eastAsia="Times New Roman" w:hAnsi="Arial" w:cs="Arial"/>
          <w:vanish/>
          <w:sz w:val="16"/>
          <w:szCs w:val="16"/>
          <w:lang w:eastAsia="pl-PL"/>
        </w:rPr>
      </w:pPr>
      <w:r w:rsidRPr="00BA2B22">
        <w:rPr>
          <w:rFonts w:ascii="Arial" w:eastAsia="Times New Roman" w:hAnsi="Arial" w:cs="Arial"/>
          <w:vanish/>
          <w:sz w:val="16"/>
          <w:szCs w:val="16"/>
          <w:lang w:eastAsia="pl-PL"/>
        </w:rPr>
        <w:t>Początek formularza</w:t>
      </w:r>
    </w:p>
    <w:p w:rsidR="00BA2B22" w:rsidRPr="00BA2B22" w:rsidRDefault="00BA2B22" w:rsidP="00BA2B22">
      <w:pPr>
        <w:pBdr>
          <w:top w:val="single" w:sz="6" w:space="1" w:color="auto"/>
        </w:pBdr>
        <w:spacing w:after="0" w:line="240" w:lineRule="auto"/>
        <w:jc w:val="center"/>
        <w:rPr>
          <w:rFonts w:ascii="Arial" w:eastAsia="Times New Roman" w:hAnsi="Arial" w:cs="Arial"/>
          <w:vanish/>
          <w:sz w:val="16"/>
          <w:szCs w:val="16"/>
          <w:lang w:eastAsia="pl-PL"/>
        </w:rPr>
      </w:pPr>
      <w:r w:rsidRPr="00BA2B22">
        <w:rPr>
          <w:rFonts w:ascii="Arial" w:eastAsia="Times New Roman" w:hAnsi="Arial" w:cs="Arial"/>
          <w:vanish/>
          <w:sz w:val="16"/>
          <w:szCs w:val="16"/>
          <w:lang w:eastAsia="pl-PL"/>
        </w:rPr>
        <w:t>Dół formularza</w:t>
      </w:r>
    </w:p>
    <w:p w:rsidR="000B0712" w:rsidRDefault="000B0712"/>
    <w:sectPr w:rsidR="000B0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DB"/>
    <w:rsid w:val="000B0712"/>
    <w:rsid w:val="00576EDB"/>
    <w:rsid w:val="00BA2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3981F-AE7E-4754-86C9-0EDE545F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334">
      <w:bodyDiv w:val="1"/>
      <w:marLeft w:val="0"/>
      <w:marRight w:val="0"/>
      <w:marTop w:val="0"/>
      <w:marBottom w:val="0"/>
      <w:divBdr>
        <w:top w:val="none" w:sz="0" w:space="0" w:color="auto"/>
        <w:left w:val="none" w:sz="0" w:space="0" w:color="auto"/>
        <w:bottom w:val="none" w:sz="0" w:space="0" w:color="auto"/>
        <w:right w:val="none" w:sz="0" w:space="0" w:color="auto"/>
      </w:divBdr>
      <w:divsChild>
        <w:div w:id="2103791975">
          <w:marLeft w:val="0"/>
          <w:marRight w:val="0"/>
          <w:marTop w:val="0"/>
          <w:marBottom w:val="0"/>
          <w:divBdr>
            <w:top w:val="none" w:sz="0" w:space="0" w:color="auto"/>
            <w:left w:val="none" w:sz="0" w:space="0" w:color="auto"/>
            <w:bottom w:val="none" w:sz="0" w:space="0" w:color="auto"/>
            <w:right w:val="none" w:sz="0" w:space="0" w:color="auto"/>
          </w:divBdr>
          <w:divsChild>
            <w:div w:id="904218980">
              <w:marLeft w:val="0"/>
              <w:marRight w:val="0"/>
              <w:marTop w:val="0"/>
              <w:marBottom w:val="0"/>
              <w:divBdr>
                <w:top w:val="none" w:sz="0" w:space="0" w:color="auto"/>
                <w:left w:val="none" w:sz="0" w:space="0" w:color="auto"/>
                <w:bottom w:val="none" w:sz="0" w:space="0" w:color="auto"/>
                <w:right w:val="none" w:sz="0" w:space="0" w:color="auto"/>
              </w:divBdr>
              <w:divsChild>
                <w:div w:id="1611813410">
                  <w:marLeft w:val="0"/>
                  <w:marRight w:val="0"/>
                  <w:marTop w:val="0"/>
                  <w:marBottom w:val="0"/>
                  <w:divBdr>
                    <w:top w:val="none" w:sz="0" w:space="0" w:color="auto"/>
                    <w:left w:val="none" w:sz="0" w:space="0" w:color="auto"/>
                    <w:bottom w:val="none" w:sz="0" w:space="0" w:color="auto"/>
                    <w:right w:val="none" w:sz="0" w:space="0" w:color="auto"/>
                  </w:divBdr>
                </w:div>
                <w:div w:id="310445934">
                  <w:marLeft w:val="0"/>
                  <w:marRight w:val="0"/>
                  <w:marTop w:val="0"/>
                  <w:marBottom w:val="0"/>
                  <w:divBdr>
                    <w:top w:val="none" w:sz="0" w:space="0" w:color="auto"/>
                    <w:left w:val="none" w:sz="0" w:space="0" w:color="auto"/>
                    <w:bottom w:val="none" w:sz="0" w:space="0" w:color="auto"/>
                    <w:right w:val="none" w:sz="0" w:space="0" w:color="auto"/>
                  </w:divBdr>
                </w:div>
                <w:div w:id="1533567779">
                  <w:marLeft w:val="0"/>
                  <w:marRight w:val="0"/>
                  <w:marTop w:val="0"/>
                  <w:marBottom w:val="0"/>
                  <w:divBdr>
                    <w:top w:val="none" w:sz="0" w:space="0" w:color="auto"/>
                    <w:left w:val="none" w:sz="0" w:space="0" w:color="auto"/>
                    <w:bottom w:val="none" w:sz="0" w:space="0" w:color="auto"/>
                    <w:right w:val="none" w:sz="0" w:space="0" w:color="auto"/>
                  </w:divBdr>
                  <w:divsChild>
                    <w:div w:id="363479864">
                      <w:marLeft w:val="0"/>
                      <w:marRight w:val="0"/>
                      <w:marTop w:val="0"/>
                      <w:marBottom w:val="0"/>
                      <w:divBdr>
                        <w:top w:val="none" w:sz="0" w:space="0" w:color="auto"/>
                        <w:left w:val="none" w:sz="0" w:space="0" w:color="auto"/>
                        <w:bottom w:val="none" w:sz="0" w:space="0" w:color="auto"/>
                        <w:right w:val="none" w:sz="0" w:space="0" w:color="auto"/>
                      </w:divBdr>
                    </w:div>
                  </w:divsChild>
                </w:div>
                <w:div w:id="235746458">
                  <w:marLeft w:val="0"/>
                  <w:marRight w:val="0"/>
                  <w:marTop w:val="0"/>
                  <w:marBottom w:val="0"/>
                  <w:divBdr>
                    <w:top w:val="none" w:sz="0" w:space="0" w:color="auto"/>
                    <w:left w:val="none" w:sz="0" w:space="0" w:color="auto"/>
                    <w:bottom w:val="none" w:sz="0" w:space="0" w:color="auto"/>
                    <w:right w:val="none" w:sz="0" w:space="0" w:color="auto"/>
                  </w:divBdr>
                  <w:divsChild>
                    <w:div w:id="1723366726">
                      <w:marLeft w:val="0"/>
                      <w:marRight w:val="0"/>
                      <w:marTop w:val="0"/>
                      <w:marBottom w:val="0"/>
                      <w:divBdr>
                        <w:top w:val="none" w:sz="0" w:space="0" w:color="auto"/>
                        <w:left w:val="none" w:sz="0" w:space="0" w:color="auto"/>
                        <w:bottom w:val="none" w:sz="0" w:space="0" w:color="auto"/>
                        <w:right w:val="none" w:sz="0" w:space="0" w:color="auto"/>
                      </w:divBdr>
                    </w:div>
                  </w:divsChild>
                </w:div>
                <w:div w:id="960259632">
                  <w:marLeft w:val="0"/>
                  <w:marRight w:val="0"/>
                  <w:marTop w:val="0"/>
                  <w:marBottom w:val="0"/>
                  <w:divBdr>
                    <w:top w:val="none" w:sz="0" w:space="0" w:color="auto"/>
                    <w:left w:val="none" w:sz="0" w:space="0" w:color="auto"/>
                    <w:bottom w:val="none" w:sz="0" w:space="0" w:color="auto"/>
                    <w:right w:val="none" w:sz="0" w:space="0" w:color="auto"/>
                  </w:divBdr>
                  <w:divsChild>
                    <w:div w:id="385033171">
                      <w:marLeft w:val="0"/>
                      <w:marRight w:val="0"/>
                      <w:marTop w:val="0"/>
                      <w:marBottom w:val="0"/>
                      <w:divBdr>
                        <w:top w:val="none" w:sz="0" w:space="0" w:color="auto"/>
                        <w:left w:val="none" w:sz="0" w:space="0" w:color="auto"/>
                        <w:bottom w:val="none" w:sz="0" w:space="0" w:color="auto"/>
                        <w:right w:val="none" w:sz="0" w:space="0" w:color="auto"/>
                      </w:divBdr>
                    </w:div>
                    <w:div w:id="1934899553">
                      <w:marLeft w:val="0"/>
                      <w:marRight w:val="0"/>
                      <w:marTop w:val="0"/>
                      <w:marBottom w:val="0"/>
                      <w:divBdr>
                        <w:top w:val="none" w:sz="0" w:space="0" w:color="auto"/>
                        <w:left w:val="none" w:sz="0" w:space="0" w:color="auto"/>
                        <w:bottom w:val="none" w:sz="0" w:space="0" w:color="auto"/>
                        <w:right w:val="none" w:sz="0" w:space="0" w:color="auto"/>
                      </w:divBdr>
                    </w:div>
                    <w:div w:id="1628657965">
                      <w:marLeft w:val="0"/>
                      <w:marRight w:val="0"/>
                      <w:marTop w:val="0"/>
                      <w:marBottom w:val="0"/>
                      <w:divBdr>
                        <w:top w:val="none" w:sz="0" w:space="0" w:color="auto"/>
                        <w:left w:val="none" w:sz="0" w:space="0" w:color="auto"/>
                        <w:bottom w:val="none" w:sz="0" w:space="0" w:color="auto"/>
                        <w:right w:val="none" w:sz="0" w:space="0" w:color="auto"/>
                      </w:divBdr>
                    </w:div>
                    <w:div w:id="710572596">
                      <w:marLeft w:val="0"/>
                      <w:marRight w:val="0"/>
                      <w:marTop w:val="0"/>
                      <w:marBottom w:val="0"/>
                      <w:divBdr>
                        <w:top w:val="none" w:sz="0" w:space="0" w:color="auto"/>
                        <w:left w:val="none" w:sz="0" w:space="0" w:color="auto"/>
                        <w:bottom w:val="none" w:sz="0" w:space="0" w:color="auto"/>
                        <w:right w:val="none" w:sz="0" w:space="0" w:color="auto"/>
                      </w:divBdr>
                    </w:div>
                  </w:divsChild>
                </w:div>
                <w:div w:id="212082194">
                  <w:marLeft w:val="0"/>
                  <w:marRight w:val="0"/>
                  <w:marTop w:val="0"/>
                  <w:marBottom w:val="0"/>
                  <w:divBdr>
                    <w:top w:val="none" w:sz="0" w:space="0" w:color="auto"/>
                    <w:left w:val="none" w:sz="0" w:space="0" w:color="auto"/>
                    <w:bottom w:val="none" w:sz="0" w:space="0" w:color="auto"/>
                    <w:right w:val="none" w:sz="0" w:space="0" w:color="auto"/>
                  </w:divBdr>
                  <w:divsChild>
                    <w:div w:id="1977298688">
                      <w:marLeft w:val="0"/>
                      <w:marRight w:val="0"/>
                      <w:marTop w:val="0"/>
                      <w:marBottom w:val="0"/>
                      <w:divBdr>
                        <w:top w:val="none" w:sz="0" w:space="0" w:color="auto"/>
                        <w:left w:val="none" w:sz="0" w:space="0" w:color="auto"/>
                        <w:bottom w:val="none" w:sz="0" w:space="0" w:color="auto"/>
                        <w:right w:val="none" w:sz="0" w:space="0" w:color="auto"/>
                      </w:divBdr>
                    </w:div>
                    <w:div w:id="754983924">
                      <w:marLeft w:val="0"/>
                      <w:marRight w:val="0"/>
                      <w:marTop w:val="0"/>
                      <w:marBottom w:val="0"/>
                      <w:divBdr>
                        <w:top w:val="none" w:sz="0" w:space="0" w:color="auto"/>
                        <w:left w:val="none" w:sz="0" w:space="0" w:color="auto"/>
                        <w:bottom w:val="none" w:sz="0" w:space="0" w:color="auto"/>
                        <w:right w:val="none" w:sz="0" w:space="0" w:color="auto"/>
                      </w:divBdr>
                    </w:div>
                    <w:div w:id="1655991314">
                      <w:marLeft w:val="0"/>
                      <w:marRight w:val="0"/>
                      <w:marTop w:val="0"/>
                      <w:marBottom w:val="0"/>
                      <w:divBdr>
                        <w:top w:val="none" w:sz="0" w:space="0" w:color="auto"/>
                        <w:left w:val="none" w:sz="0" w:space="0" w:color="auto"/>
                        <w:bottom w:val="none" w:sz="0" w:space="0" w:color="auto"/>
                        <w:right w:val="none" w:sz="0" w:space="0" w:color="auto"/>
                      </w:divBdr>
                    </w:div>
                    <w:div w:id="586965385">
                      <w:marLeft w:val="0"/>
                      <w:marRight w:val="0"/>
                      <w:marTop w:val="0"/>
                      <w:marBottom w:val="0"/>
                      <w:divBdr>
                        <w:top w:val="none" w:sz="0" w:space="0" w:color="auto"/>
                        <w:left w:val="none" w:sz="0" w:space="0" w:color="auto"/>
                        <w:bottom w:val="none" w:sz="0" w:space="0" w:color="auto"/>
                        <w:right w:val="none" w:sz="0" w:space="0" w:color="auto"/>
                      </w:divBdr>
                    </w:div>
                    <w:div w:id="1495485150">
                      <w:marLeft w:val="0"/>
                      <w:marRight w:val="0"/>
                      <w:marTop w:val="0"/>
                      <w:marBottom w:val="0"/>
                      <w:divBdr>
                        <w:top w:val="none" w:sz="0" w:space="0" w:color="auto"/>
                        <w:left w:val="none" w:sz="0" w:space="0" w:color="auto"/>
                        <w:bottom w:val="none" w:sz="0" w:space="0" w:color="auto"/>
                        <w:right w:val="none" w:sz="0" w:space="0" w:color="auto"/>
                      </w:divBdr>
                    </w:div>
                    <w:div w:id="1360622003">
                      <w:marLeft w:val="0"/>
                      <w:marRight w:val="0"/>
                      <w:marTop w:val="0"/>
                      <w:marBottom w:val="0"/>
                      <w:divBdr>
                        <w:top w:val="none" w:sz="0" w:space="0" w:color="auto"/>
                        <w:left w:val="none" w:sz="0" w:space="0" w:color="auto"/>
                        <w:bottom w:val="none" w:sz="0" w:space="0" w:color="auto"/>
                        <w:right w:val="none" w:sz="0" w:space="0" w:color="auto"/>
                      </w:divBdr>
                    </w:div>
                    <w:div w:id="206527932">
                      <w:marLeft w:val="0"/>
                      <w:marRight w:val="0"/>
                      <w:marTop w:val="0"/>
                      <w:marBottom w:val="0"/>
                      <w:divBdr>
                        <w:top w:val="none" w:sz="0" w:space="0" w:color="auto"/>
                        <w:left w:val="none" w:sz="0" w:space="0" w:color="auto"/>
                        <w:bottom w:val="none" w:sz="0" w:space="0" w:color="auto"/>
                        <w:right w:val="none" w:sz="0" w:space="0" w:color="auto"/>
                      </w:divBdr>
                    </w:div>
                  </w:divsChild>
                </w:div>
                <w:div w:id="2040229788">
                  <w:marLeft w:val="0"/>
                  <w:marRight w:val="0"/>
                  <w:marTop w:val="0"/>
                  <w:marBottom w:val="0"/>
                  <w:divBdr>
                    <w:top w:val="none" w:sz="0" w:space="0" w:color="auto"/>
                    <w:left w:val="none" w:sz="0" w:space="0" w:color="auto"/>
                    <w:bottom w:val="none" w:sz="0" w:space="0" w:color="auto"/>
                    <w:right w:val="none" w:sz="0" w:space="0" w:color="auto"/>
                  </w:divBdr>
                  <w:divsChild>
                    <w:div w:id="757869957">
                      <w:marLeft w:val="0"/>
                      <w:marRight w:val="0"/>
                      <w:marTop w:val="0"/>
                      <w:marBottom w:val="0"/>
                      <w:divBdr>
                        <w:top w:val="none" w:sz="0" w:space="0" w:color="auto"/>
                        <w:left w:val="none" w:sz="0" w:space="0" w:color="auto"/>
                        <w:bottom w:val="none" w:sz="0" w:space="0" w:color="auto"/>
                        <w:right w:val="none" w:sz="0" w:space="0" w:color="auto"/>
                      </w:divBdr>
                    </w:div>
                    <w:div w:id="1516260437">
                      <w:marLeft w:val="0"/>
                      <w:marRight w:val="0"/>
                      <w:marTop w:val="0"/>
                      <w:marBottom w:val="0"/>
                      <w:divBdr>
                        <w:top w:val="none" w:sz="0" w:space="0" w:color="auto"/>
                        <w:left w:val="none" w:sz="0" w:space="0" w:color="auto"/>
                        <w:bottom w:val="none" w:sz="0" w:space="0" w:color="auto"/>
                        <w:right w:val="none" w:sz="0" w:space="0" w:color="auto"/>
                      </w:divBdr>
                    </w:div>
                  </w:divsChild>
                </w:div>
                <w:div w:id="994800520">
                  <w:marLeft w:val="0"/>
                  <w:marRight w:val="0"/>
                  <w:marTop w:val="0"/>
                  <w:marBottom w:val="0"/>
                  <w:divBdr>
                    <w:top w:val="none" w:sz="0" w:space="0" w:color="auto"/>
                    <w:left w:val="none" w:sz="0" w:space="0" w:color="auto"/>
                    <w:bottom w:val="none" w:sz="0" w:space="0" w:color="auto"/>
                    <w:right w:val="none" w:sz="0" w:space="0" w:color="auto"/>
                  </w:divBdr>
                  <w:divsChild>
                    <w:div w:id="1467888202">
                      <w:marLeft w:val="0"/>
                      <w:marRight w:val="0"/>
                      <w:marTop w:val="0"/>
                      <w:marBottom w:val="0"/>
                      <w:divBdr>
                        <w:top w:val="none" w:sz="0" w:space="0" w:color="auto"/>
                        <w:left w:val="none" w:sz="0" w:space="0" w:color="auto"/>
                        <w:bottom w:val="none" w:sz="0" w:space="0" w:color="auto"/>
                        <w:right w:val="none" w:sz="0" w:space="0" w:color="auto"/>
                      </w:divBdr>
                    </w:div>
                    <w:div w:id="1422023289">
                      <w:marLeft w:val="0"/>
                      <w:marRight w:val="0"/>
                      <w:marTop w:val="0"/>
                      <w:marBottom w:val="0"/>
                      <w:divBdr>
                        <w:top w:val="none" w:sz="0" w:space="0" w:color="auto"/>
                        <w:left w:val="none" w:sz="0" w:space="0" w:color="auto"/>
                        <w:bottom w:val="none" w:sz="0" w:space="0" w:color="auto"/>
                        <w:right w:val="none" w:sz="0" w:space="0" w:color="auto"/>
                      </w:divBdr>
                    </w:div>
                    <w:div w:id="1733043749">
                      <w:marLeft w:val="0"/>
                      <w:marRight w:val="0"/>
                      <w:marTop w:val="0"/>
                      <w:marBottom w:val="0"/>
                      <w:divBdr>
                        <w:top w:val="none" w:sz="0" w:space="0" w:color="auto"/>
                        <w:left w:val="none" w:sz="0" w:space="0" w:color="auto"/>
                        <w:bottom w:val="none" w:sz="0" w:space="0" w:color="auto"/>
                        <w:right w:val="none" w:sz="0" w:space="0" w:color="auto"/>
                      </w:divBdr>
                    </w:div>
                    <w:div w:id="2038922729">
                      <w:marLeft w:val="0"/>
                      <w:marRight w:val="0"/>
                      <w:marTop w:val="0"/>
                      <w:marBottom w:val="0"/>
                      <w:divBdr>
                        <w:top w:val="none" w:sz="0" w:space="0" w:color="auto"/>
                        <w:left w:val="none" w:sz="0" w:space="0" w:color="auto"/>
                        <w:bottom w:val="none" w:sz="0" w:space="0" w:color="auto"/>
                        <w:right w:val="none" w:sz="0" w:space="0" w:color="auto"/>
                      </w:divBdr>
                    </w:div>
                    <w:div w:id="2110390650">
                      <w:marLeft w:val="0"/>
                      <w:marRight w:val="0"/>
                      <w:marTop w:val="0"/>
                      <w:marBottom w:val="0"/>
                      <w:divBdr>
                        <w:top w:val="none" w:sz="0" w:space="0" w:color="auto"/>
                        <w:left w:val="none" w:sz="0" w:space="0" w:color="auto"/>
                        <w:bottom w:val="none" w:sz="0" w:space="0" w:color="auto"/>
                        <w:right w:val="none" w:sz="0" w:space="0" w:color="auto"/>
                      </w:divBdr>
                    </w:div>
                    <w:div w:id="658967522">
                      <w:marLeft w:val="0"/>
                      <w:marRight w:val="0"/>
                      <w:marTop w:val="0"/>
                      <w:marBottom w:val="0"/>
                      <w:divBdr>
                        <w:top w:val="none" w:sz="0" w:space="0" w:color="auto"/>
                        <w:left w:val="none" w:sz="0" w:space="0" w:color="auto"/>
                        <w:bottom w:val="none" w:sz="0" w:space="0" w:color="auto"/>
                        <w:right w:val="none" w:sz="0" w:space="0" w:color="auto"/>
                      </w:divBdr>
                    </w:div>
                    <w:div w:id="1613784953">
                      <w:marLeft w:val="0"/>
                      <w:marRight w:val="0"/>
                      <w:marTop w:val="0"/>
                      <w:marBottom w:val="0"/>
                      <w:divBdr>
                        <w:top w:val="none" w:sz="0" w:space="0" w:color="auto"/>
                        <w:left w:val="none" w:sz="0" w:space="0" w:color="auto"/>
                        <w:bottom w:val="none" w:sz="0" w:space="0" w:color="auto"/>
                        <w:right w:val="none" w:sz="0" w:space="0" w:color="auto"/>
                      </w:divBdr>
                    </w:div>
                  </w:divsChild>
                </w:div>
                <w:div w:id="624122418">
                  <w:marLeft w:val="0"/>
                  <w:marRight w:val="0"/>
                  <w:marTop w:val="0"/>
                  <w:marBottom w:val="0"/>
                  <w:divBdr>
                    <w:top w:val="none" w:sz="0" w:space="0" w:color="auto"/>
                    <w:left w:val="none" w:sz="0" w:space="0" w:color="auto"/>
                    <w:bottom w:val="none" w:sz="0" w:space="0" w:color="auto"/>
                    <w:right w:val="none" w:sz="0" w:space="0" w:color="auto"/>
                  </w:divBdr>
                  <w:divsChild>
                    <w:div w:id="1619994527">
                      <w:marLeft w:val="0"/>
                      <w:marRight w:val="0"/>
                      <w:marTop w:val="0"/>
                      <w:marBottom w:val="0"/>
                      <w:divBdr>
                        <w:top w:val="none" w:sz="0" w:space="0" w:color="auto"/>
                        <w:left w:val="none" w:sz="0" w:space="0" w:color="auto"/>
                        <w:bottom w:val="none" w:sz="0" w:space="0" w:color="auto"/>
                        <w:right w:val="none" w:sz="0" w:space="0" w:color="auto"/>
                      </w:divBdr>
                    </w:div>
                    <w:div w:id="597757680">
                      <w:marLeft w:val="0"/>
                      <w:marRight w:val="0"/>
                      <w:marTop w:val="0"/>
                      <w:marBottom w:val="0"/>
                      <w:divBdr>
                        <w:top w:val="none" w:sz="0" w:space="0" w:color="auto"/>
                        <w:left w:val="none" w:sz="0" w:space="0" w:color="auto"/>
                        <w:bottom w:val="none" w:sz="0" w:space="0" w:color="auto"/>
                        <w:right w:val="none" w:sz="0" w:space="0" w:color="auto"/>
                      </w:divBdr>
                    </w:div>
                    <w:div w:id="375197641">
                      <w:marLeft w:val="0"/>
                      <w:marRight w:val="0"/>
                      <w:marTop w:val="0"/>
                      <w:marBottom w:val="0"/>
                      <w:divBdr>
                        <w:top w:val="none" w:sz="0" w:space="0" w:color="auto"/>
                        <w:left w:val="none" w:sz="0" w:space="0" w:color="auto"/>
                        <w:bottom w:val="none" w:sz="0" w:space="0" w:color="auto"/>
                        <w:right w:val="none" w:sz="0" w:space="0" w:color="auto"/>
                      </w:divBdr>
                    </w:div>
                    <w:div w:id="646592566">
                      <w:marLeft w:val="0"/>
                      <w:marRight w:val="0"/>
                      <w:marTop w:val="0"/>
                      <w:marBottom w:val="0"/>
                      <w:divBdr>
                        <w:top w:val="none" w:sz="0" w:space="0" w:color="auto"/>
                        <w:left w:val="none" w:sz="0" w:space="0" w:color="auto"/>
                        <w:bottom w:val="none" w:sz="0" w:space="0" w:color="auto"/>
                        <w:right w:val="none" w:sz="0" w:space="0" w:color="auto"/>
                      </w:divBdr>
                    </w:div>
                    <w:div w:id="253706646">
                      <w:marLeft w:val="0"/>
                      <w:marRight w:val="0"/>
                      <w:marTop w:val="0"/>
                      <w:marBottom w:val="0"/>
                      <w:divBdr>
                        <w:top w:val="none" w:sz="0" w:space="0" w:color="auto"/>
                        <w:left w:val="none" w:sz="0" w:space="0" w:color="auto"/>
                        <w:bottom w:val="none" w:sz="0" w:space="0" w:color="auto"/>
                        <w:right w:val="none" w:sz="0" w:space="0" w:color="auto"/>
                      </w:divBdr>
                    </w:div>
                    <w:div w:id="983772155">
                      <w:marLeft w:val="0"/>
                      <w:marRight w:val="0"/>
                      <w:marTop w:val="0"/>
                      <w:marBottom w:val="0"/>
                      <w:divBdr>
                        <w:top w:val="none" w:sz="0" w:space="0" w:color="auto"/>
                        <w:left w:val="none" w:sz="0" w:space="0" w:color="auto"/>
                        <w:bottom w:val="none" w:sz="0" w:space="0" w:color="auto"/>
                        <w:right w:val="none" w:sz="0" w:space="0" w:color="auto"/>
                      </w:divBdr>
                    </w:div>
                    <w:div w:id="1578369083">
                      <w:marLeft w:val="0"/>
                      <w:marRight w:val="0"/>
                      <w:marTop w:val="0"/>
                      <w:marBottom w:val="0"/>
                      <w:divBdr>
                        <w:top w:val="none" w:sz="0" w:space="0" w:color="auto"/>
                        <w:left w:val="none" w:sz="0" w:space="0" w:color="auto"/>
                        <w:bottom w:val="none" w:sz="0" w:space="0" w:color="auto"/>
                        <w:right w:val="none" w:sz="0" w:space="0" w:color="auto"/>
                      </w:divBdr>
                    </w:div>
                    <w:div w:id="842747974">
                      <w:marLeft w:val="0"/>
                      <w:marRight w:val="0"/>
                      <w:marTop w:val="0"/>
                      <w:marBottom w:val="0"/>
                      <w:divBdr>
                        <w:top w:val="none" w:sz="0" w:space="0" w:color="auto"/>
                        <w:left w:val="none" w:sz="0" w:space="0" w:color="auto"/>
                        <w:bottom w:val="none" w:sz="0" w:space="0" w:color="auto"/>
                        <w:right w:val="none" w:sz="0" w:space="0" w:color="auto"/>
                      </w:divBdr>
                    </w:div>
                    <w:div w:id="954945759">
                      <w:marLeft w:val="0"/>
                      <w:marRight w:val="0"/>
                      <w:marTop w:val="0"/>
                      <w:marBottom w:val="0"/>
                      <w:divBdr>
                        <w:top w:val="none" w:sz="0" w:space="0" w:color="auto"/>
                        <w:left w:val="none" w:sz="0" w:space="0" w:color="auto"/>
                        <w:bottom w:val="none" w:sz="0" w:space="0" w:color="auto"/>
                        <w:right w:val="none" w:sz="0" w:space="0" w:color="auto"/>
                      </w:divBdr>
                    </w:div>
                  </w:divsChild>
                </w:div>
                <w:div w:id="11065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3670</Words>
  <Characters>22023</Characters>
  <Application>Microsoft Office Word</Application>
  <DocSecurity>0</DocSecurity>
  <Lines>183</Lines>
  <Paragraphs>51</Paragraphs>
  <ScaleCrop>false</ScaleCrop>
  <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dcterms:created xsi:type="dcterms:W3CDTF">2020-02-28T10:29:00Z</dcterms:created>
  <dcterms:modified xsi:type="dcterms:W3CDTF">2020-02-28T10:30:00Z</dcterms:modified>
</cp:coreProperties>
</file>